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2539" w14:textId="58FC04ED" w:rsidR="00516B0C" w:rsidRPr="00100D0E" w:rsidRDefault="008B2EA3" w:rsidP="008B2EA3">
      <w:pPr>
        <w:pStyle w:val="Nagwek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516B0C" w:rsidRPr="00100D0E">
        <w:rPr>
          <w:rFonts w:ascii="Times New Roman" w:hAnsi="Times New Roman"/>
          <w:sz w:val="20"/>
          <w:szCs w:val="20"/>
        </w:rPr>
        <w:t>Załącznik nr 4 do  zapytania ofert</w:t>
      </w:r>
      <w:r w:rsidR="002C7325">
        <w:rPr>
          <w:rFonts w:ascii="Times New Roman" w:hAnsi="Times New Roman"/>
          <w:sz w:val="20"/>
          <w:szCs w:val="20"/>
        </w:rPr>
        <w:t>ow</w:t>
      </w:r>
      <w:r w:rsidR="00516B0C" w:rsidRPr="00100D0E">
        <w:rPr>
          <w:rFonts w:ascii="Times New Roman" w:hAnsi="Times New Roman"/>
          <w:sz w:val="20"/>
          <w:szCs w:val="20"/>
        </w:rPr>
        <w:t xml:space="preserve">ego </w:t>
      </w:r>
    </w:p>
    <w:p w14:paraId="6316344F" w14:textId="77777777" w:rsidR="00100D0E" w:rsidRDefault="00100D0E" w:rsidP="00100D0E">
      <w:pPr>
        <w:spacing w:before="0" w:after="0" w:line="480" w:lineRule="auto"/>
        <w:ind w:left="5246" w:firstLine="708"/>
        <w:rPr>
          <w:rFonts w:ascii="Times New Roman" w:eastAsiaTheme="minorHAnsi" w:hAnsi="Times New Roman"/>
          <w:b/>
        </w:rPr>
      </w:pPr>
      <w:r w:rsidRPr="00100D0E">
        <w:rPr>
          <w:rFonts w:ascii="Times New Roman" w:eastAsiaTheme="minorHAnsi" w:hAnsi="Times New Roman"/>
          <w:b/>
        </w:rPr>
        <w:t>Zamawiający:</w:t>
      </w:r>
    </w:p>
    <w:p w14:paraId="155A93B8" w14:textId="77777777" w:rsidR="008B2EA3" w:rsidRPr="00100D0E" w:rsidRDefault="008B2EA3" w:rsidP="00100D0E">
      <w:pPr>
        <w:spacing w:before="0" w:after="0" w:line="480" w:lineRule="auto"/>
        <w:ind w:left="5246" w:firstLine="708"/>
        <w:rPr>
          <w:rFonts w:ascii="Times New Roman" w:eastAsiaTheme="minorHAnsi" w:hAnsi="Times New Roman"/>
          <w:b/>
        </w:rPr>
      </w:pPr>
    </w:p>
    <w:p w14:paraId="65E1B0B6" w14:textId="77777777" w:rsidR="00100D0E" w:rsidRPr="00100D0E" w:rsidRDefault="00100D0E" w:rsidP="00100D0E">
      <w:pPr>
        <w:spacing w:before="0" w:after="0" w:line="240" w:lineRule="auto"/>
        <w:ind w:left="5954"/>
        <w:rPr>
          <w:rFonts w:ascii="Times New Roman" w:eastAsiaTheme="minorHAnsi" w:hAnsi="Times New Roman"/>
        </w:rPr>
      </w:pPr>
      <w:r w:rsidRPr="00100D0E">
        <w:rPr>
          <w:rFonts w:ascii="Times New Roman" w:eastAsiaTheme="minorHAnsi" w:hAnsi="Times New Roman"/>
        </w:rPr>
        <w:t>………………………………</w:t>
      </w:r>
    </w:p>
    <w:p w14:paraId="1E45132E" w14:textId="72C3B030" w:rsidR="00100D0E" w:rsidRPr="00100D0E" w:rsidRDefault="00100D0E" w:rsidP="00100D0E">
      <w:pPr>
        <w:spacing w:before="0" w:after="0" w:line="240" w:lineRule="auto"/>
        <w:ind w:left="5954"/>
        <w:jc w:val="center"/>
        <w:rPr>
          <w:rFonts w:ascii="Times New Roman" w:eastAsiaTheme="minorHAnsi" w:hAnsi="Times New Roman"/>
          <w:i/>
        </w:rPr>
      </w:pPr>
      <w:r w:rsidRPr="00100D0E">
        <w:rPr>
          <w:rFonts w:ascii="Times New Roman" w:eastAsiaTheme="minorHAnsi" w:hAnsi="Times New Roman"/>
          <w:i/>
        </w:rPr>
        <w:t>(pełna nazwa/firma, adres)</w:t>
      </w:r>
    </w:p>
    <w:p w14:paraId="5AFD961D" w14:textId="77777777" w:rsidR="00100D0E" w:rsidRPr="00100D0E" w:rsidRDefault="00100D0E" w:rsidP="00100D0E">
      <w:pPr>
        <w:spacing w:before="0" w:after="0" w:line="240" w:lineRule="auto"/>
        <w:rPr>
          <w:rFonts w:ascii="Times New Roman" w:eastAsiaTheme="minorHAnsi" w:hAnsi="Times New Roman"/>
          <w:b/>
        </w:rPr>
      </w:pPr>
      <w:r w:rsidRPr="00100D0E">
        <w:rPr>
          <w:rFonts w:ascii="Times New Roman" w:eastAsiaTheme="minorHAnsi" w:hAnsi="Times New Roman"/>
          <w:b/>
        </w:rPr>
        <w:t>Wykonawca:</w:t>
      </w:r>
    </w:p>
    <w:p w14:paraId="4D74BE89" w14:textId="77777777" w:rsidR="00100D0E" w:rsidRPr="00100D0E" w:rsidRDefault="00100D0E" w:rsidP="00100D0E">
      <w:pPr>
        <w:spacing w:before="0" w:after="0" w:line="240" w:lineRule="auto"/>
        <w:rPr>
          <w:rFonts w:ascii="Times New Roman" w:eastAsiaTheme="minorHAnsi" w:hAnsi="Times New Roman"/>
          <w:b/>
        </w:rPr>
      </w:pPr>
    </w:p>
    <w:p w14:paraId="12BE6C1B" w14:textId="77777777" w:rsidR="00100D0E" w:rsidRPr="00100D0E" w:rsidRDefault="00100D0E" w:rsidP="00100D0E">
      <w:pPr>
        <w:spacing w:before="0" w:after="0" w:line="240" w:lineRule="auto"/>
        <w:ind w:right="5954"/>
        <w:rPr>
          <w:rFonts w:ascii="Times New Roman" w:eastAsiaTheme="minorHAnsi" w:hAnsi="Times New Roman"/>
        </w:rPr>
      </w:pPr>
      <w:r w:rsidRPr="00100D0E">
        <w:rPr>
          <w:rFonts w:ascii="Times New Roman" w:eastAsiaTheme="minorHAnsi" w:hAnsi="Times New Roman"/>
        </w:rPr>
        <w:t>……………………………</w:t>
      </w:r>
    </w:p>
    <w:p w14:paraId="2E461596" w14:textId="77777777" w:rsidR="00100D0E" w:rsidRPr="00100D0E" w:rsidRDefault="00100D0E" w:rsidP="00100D0E">
      <w:pPr>
        <w:spacing w:before="0" w:after="0" w:line="240" w:lineRule="auto"/>
        <w:ind w:right="5953"/>
        <w:rPr>
          <w:rFonts w:ascii="Times New Roman" w:eastAsiaTheme="minorHAnsi" w:hAnsi="Times New Roman"/>
          <w:i/>
        </w:rPr>
      </w:pPr>
      <w:r w:rsidRPr="00100D0E">
        <w:rPr>
          <w:rFonts w:ascii="Times New Roman" w:eastAsiaTheme="minorHAnsi" w:hAnsi="Times New Roman"/>
          <w:i/>
        </w:rPr>
        <w:t>(pełna nazwa/firma, adres, w zależności od podmiotu: NIP/PESEL, KRS/</w:t>
      </w:r>
      <w:proofErr w:type="spellStart"/>
      <w:r w:rsidRPr="00100D0E">
        <w:rPr>
          <w:rFonts w:ascii="Times New Roman" w:eastAsiaTheme="minorHAnsi" w:hAnsi="Times New Roman"/>
          <w:i/>
        </w:rPr>
        <w:t>CEiDG</w:t>
      </w:r>
      <w:proofErr w:type="spellEnd"/>
      <w:r w:rsidRPr="00100D0E">
        <w:rPr>
          <w:rFonts w:ascii="Times New Roman" w:eastAsiaTheme="minorHAnsi" w:hAnsi="Times New Roman"/>
          <w:i/>
        </w:rPr>
        <w:t>)</w:t>
      </w:r>
    </w:p>
    <w:p w14:paraId="51B6E3CC" w14:textId="77777777" w:rsidR="00100D0E" w:rsidRPr="00100D0E" w:rsidRDefault="00100D0E" w:rsidP="00100D0E">
      <w:pPr>
        <w:spacing w:before="0" w:after="0" w:line="240" w:lineRule="auto"/>
        <w:rPr>
          <w:rFonts w:ascii="Times New Roman" w:eastAsiaTheme="minorHAnsi" w:hAnsi="Times New Roman"/>
          <w:u w:val="single"/>
        </w:rPr>
      </w:pPr>
      <w:r w:rsidRPr="00100D0E">
        <w:rPr>
          <w:rFonts w:ascii="Times New Roman" w:eastAsiaTheme="minorHAnsi" w:hAnsi="Times New Roman"/>
          <w:u w:val="single"/>
        </w:rPr>
        <w:t>reprezentowany przez:</w:t>
      </w:r>
    </w:p>
    <w:p w14:paraId="704DEDCF" w14:textId="77777777" w:rsidR="00100D0E" w:rsidRPr="00100D0E" w:rsidRDefault="00100D0E" w:rsidP="00100D0E">
      <w:pPr>
        <w:spacing w:before="0" w:after="0" w:line="240" w:lineRule="auto"/>
        <w:rPr>
          <w:rFonts w:ascii="Times New Roman" w:eastAsiaTheme="minorHAnsi" w:hAnsi="Times New Roman"/>
          <w:u w:val="single"/>
        </w:rPr>
      </w:pPr>
    </w:p>
    <w:p w14:paraId="78A92332" w14:textId="77777777" w:rsidR="00100D0E" w:rsidRPr="00100D0E" w:rsidRDefault="00100D0E" w:rsidP="00100D0E">
      <w:pPr>
        <w:spacing w:before="0" w:after="0" w:line="240" w:lineRule="auto"/>
        <w:ind w:right="5954"/>
        <w:rPr>
          <w:rFonts w:ascii="Times New Roman" w:eastAsiaTheme="minorHAnsi" w:hAnsi="Times New Roman"/>
        </w:rPr>
      </w:pPr>
      <w:r w:rsidRPr="00100D0E">
        <w:rPr>
          <w:rFonts w:ascii="Times New Roman" w:eastAsiaTheme="minorHAnsi" w:hAnsi="Times New Roman"/>
        </w:rPr>
        <w:t>……………………………</w:t>
      </w:r>
    </w:p>
    <w:p w14:paraId="5B5E9F93" w14:textId="434DCD24" w:rsidR="00516B0C" w:rsidRPr="00100D0E" w:rsidRDefault="00100D0E" w:rsidP="00100D0E">
      <w:pPr>
        <w:spacing w:before="0" w:after="0" w:line="254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100D0E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6A666F22" w14:textId="77777777" w:rsidR="00516B0C" w:rsidRPr="00516B0C" w:rsidRDefault="00516B0C" w:rsidP="008B2EA3">
      <w:pPr>
        <w:spacing w:before="0"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516B0C">
        <w:rPr>
          <w:rFonts w:ascii="Times New Roman" w:eastAsia="Calibri" w:hAnsi="Times New Roman"/>
          <w:b/>
          <w:bCs/>
        </w:rPr>
        <w:t>OŚWIADCZENIE WYKONAWCY O POSIADANEJ KADRZE</w:t>
      </w:r>
    </w:p>
    <w:p w14:paraId="581C9F85" w14:textId="3C177168" w:rsidR="00516B0C" w:rsidRPr="00516B0C" w:rsidRDefault="00516B0C" w:rsidP="008B2EA3">
      <w:pPr>
        <w:spacing w:before="0"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516B0C">
        <w:rPr>
          <w:rFonts w:ascii="Times New Roman" w:eastAsia="Calibri" w:hAnsi="Times New Roman"/>
          <w:b/>
          <w:bCs/>
        </w:rPr>
        <w:t xml:space="preserve"> I WYKONANYCH  AUDYTACH </w:t>
      </w:r>
    </w:p>
    <w:p w14:paraId="5D209857" w14:textId="58D2FB43" w:rsidR="00516B0C" w:rsidRPr="00516B0C" w:rsidRDefault="00516B0C" w:rsidP="00516B0C">
      <w:pPr>
        <w:spacing w:before="0" w:after="0" w:line="240" w:lineRule="auto"/>
        <w:jc w:val="both"/>
        <w:rPr>
          <w:rFonts w:ascii="Times New Roman" w:eastAsia="Calibri" w:hAnsi="Times New Roman"/>
          <w:b/>
        </w:rPr>
      </w:pPr>
      <w:r w:rsidRPr="00516B0C">
        <w:rPr>
          <w:rFonts w:ascii="Times New Roman" w:eastAsia="Calibri" w:hAnsi="Times New Roman"/>
        </w:rPr>
        <w:t>na potrzeby zapytania ofertowego do złożenia oferty o udzielenie zamówienia</w:t>
      </w:r>
      <w:r>
        <w:rPr>
          <w:rFonts w:ascii="Times New Roman" w:eastAsia="Calibri" w:hAnsi="Times New Roman"/>
        </w:rPr>
        <w:t xml:space="preserve">                                           </w:t>
      </w:r>
      <w:r w:rsidRPr="00516B0C">
        <w:rPr>
          <w:rFonts w:ascii="Times New Roman" w:eastAsia="Calibri" w:hAnsi="Times New Roman"/>
        </w:rPr>
        <w:t xml:space="preserve"> pn. </w:t>
      </w:r>
      <w:r w:rsidRPr="00516B0C">
        <w:rPr>
          <w:rFonts w:ascii="Times New Roman" w:hAnsi="Times New Roman"/>
        </w:rPr>
        <w:t>Przeprowadzenie audytów zgodności z wymaganiami KRI w Starostwie Powiatowym                                          w Aleksandrowie Kujawskim i jednostkach organizacyjnych  powiatu”</w:t>
      </w:r>
      <w:bookmarkStart w:id="0" w:name="_Hlk184204381"/>
      <w:r w:rsidRPr="00516B0C">
        <w:rPr>
          <w:rFonts w:ascii="Times New Roman" w:hAnsi="Times New Roman"/>
        </w:rPr>
        <w:t xml:space="preserve"> </w:t>
      </w:r>
      <w:r w:rsidRPr="009463AD">
        <w:rPr>
          <w:rFonts w:ascii="Times New Roman" w:hAnsi="Times New Roman"/>
        </w:rPr>
        <w:t>w ramach projektu grantowego pn. „</w:t>
      </w:r>
      <w:proofErr w:type="spellStart"/>
      <w:r w:rsidRPr="009463AD">
        <w:rPr>
          <w:rFonts w:ascii="Times New Roman" w:hAnsi="Times New Roman"/>
        </w:rPr>
        <w:t>Cyberbezpieczny</w:t>
      </w:r>
      <w:proofErr w:type="spellEnd"/>
      <w:r w:rsidRPr="009463AD">
        <w:rPr>
          <w:rFonts w:ascii="Times New Roman" w:hAnsi="Times New Roman"/>
        </w:rPr>
        <w:t xml:space="preserve"> samorząd” współfinansowanego ze środków Unii Europejskiej</w:t>
      </w:r>
      <w:r>
        <w:rPr>
          <w:rFonts w:ascii="Times New Roman" w:hAnsi="Times New Roman"/>
        </w:rPr>
        <w:t xml:space="preserve"> </w:t>
      </w:r>
      <w:r w:rsidRPr="009463AD">
        <w:rPr>
          <w:rFonts w:ascii="Times New Roman" w:hAnsi="Times New Roman"/>
        </w:rPr>
        <w:t xml:space="preserve">w ramach programu: Fundusze Europejskie na Rozwój Cyfrowy    2021-2027 (FERC), Priorytet II - Zaawansowane usługi cyfrowe, Działanie 2.2. – Wzmocnienie krajowego systemu </w:t>
      </w:r>
      <w:proofErr w:type="spellStart"/>
      <w:r w:rsidRPr="009463AD">
        <w:rPr>
          <w:rFonts w:ascii="Times New Roman" w:hAnsi="Times New Roman"/>
        </w:rPr>
        <w:t>cyberbezpieczeństwa</w:t>
      </w:r>
      <w:proofErr w:type="spellEnd"/>
      <w:r w:rsidRPr="009463AD">
        <w:rPr>
          <w:rFonts w:ascii="Times New Roman" w:hAnsi="Times New Roman"/>
        </w:rPr>
        <w:t>, z podziałem na trzy części</w:t>
      </w:r>
      <w:bookmarkEnd w:id="0"/>
    </w:p>
    <w:p w14:paraId="46813871" w14:textId="77777777" w:rsidR="00516B0C" w:rsidRPr="007F45C7" w:rsidRDefault="00516B0C" w:rsidP="008B2EA3">
      <w:pPr>
        <w:spacing w:before="0"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65F2409" w14:textId="77777777" w:rsidR="00516B0C" w:rsidRPr="008B2EA3" w:rsidRDefault="00516B0C" w:rsidP="008B2EA3">
      <w:pPr>
        <w:spacing w:before="0" w:after="0" w:line="240" w:lineRule="auto"/>
        <w:jc w:val="both"/>
        <w:rPr>
          <w:rFonts w:ascii="Times New Roman" w:hAnsi="Times New Roman"/>
        </w:rPr>
      </w:pPr>
      <w:r w:rsidRPr="008B2EA3">
        <w:rPr>
          <w:rFonts w:ascii="Times New Roman" w:hAnsi="Times New Roman"/>
        </w:rPr>
        <w:t>Wykonawca oświadcza, że:</w:t>
      </w:r>
    </w:p>
    <w:p w14:paraId="7F201A34" w14:textId="77777777" w:rsidR="00516B0C" w:rsidRPr="008B2EA3" w:rsidRDefault="00516B0C" w:rsidP="008B2EA3">
      <w:pPr>
        <w:pStyle w:val="Akapitzlist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/>
        </w:rPr>
      </w:pPr>
      <w:bookmarkStart w:id="1" w:name="_Hlk154150820"/>
      <w:r w:rsidRPr="008B2EA3">
        <w:rPr>
          <w:rFonts w:ascii="Times New Roman" w:hAnsi="Times New Roman"/>
        </w:rPr>
        <w:t>dysponuje osobą zdolną do realizacji niniejszej usługi, która posiada certyfikat uprawniający do przeprowadzenia audytu</w:t>
      </w:r>
      <w:bookmarkEnd w:id="1"/>
      <w:r w:rsidRPr="008B2EA3">
        <w:rPr>
          <w:rFonts w:ascii="Times New Roman" w:hAnsi="Times New Roman"/>
        </w:rPr>
        <w:t xml:space="preserve">, o którym mowa w Rozporządzeniu Ministra Cyfryzacji z 12 października 2018 r. w sprawie wykazu certyfikatów uprawniających do przeprowadzenia audytu </w:t>
      </w:r>
      <w:r w:rsidRPr="008B2EA3">
        <w:rPr>
          <w:rFonts w:ascii="Times New Roman" w:hAnsi="Times New Roman"/>
          <w:color w:val="000000"/>
        </w:rPr>
        <w:t>(Dz.U.2018.1999)</w:t>
      </w:r>
      <w:r w:rsidRPr="008B2EA3">
        <w:rPr>
          <w:rFonts w:ascii="Times New Roman" w:hAnsi="Times New Roman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004"/>
        <w:gridCol w:w="2270"/>
        <w:gridCol w:w="2496"/>
        <w:gridCol w:w="1613"/>
      </w:tblGrid>
      <w:tr w:rsidR="00516B0C" w:rsidRPr="008B2EA3" w14:paraId="56B6AC7F" w14:textId="77777777" w:rsidTr="00AE0F8C">
        <w:trPr>
          <w:cantSplit/>
          <w:trHeight w:val="184"/>
          <w:jc w:val="center"/>
        </w:trPr>
        <w:tc>
          <w:tcPr>
            <w:tcW w:w="543" w:type="dxa"/>
            <w:vAlign w:val="center"/>
          </w:tcPr>
          <w:p w14:paraId="0D9A3C32" w14:textId="77777777" w:rsidR="00516B0C" w:rsidRPr="008B2EA3" w:rsidRDefault="00516B0C" w:rsidP="008B2E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4" w:type="dxa"/>
            <w:vAlign w:val="center"/>
          </w:tcPr>
          <w:p w14:paraId="71041504" w14:textId="77777777" w:rsidR="00516B0C" w:rsidRPr="008B2EA3" w:rsidRDefault="00516B0C" w:rsidP="008B2E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270" w:type="dxa"/>
            <w:vAlign w:val="center"/>
          </w:tcPr>
          <w:p w14:paraId="44A725E6" w14:textId="77777777" w:rsidR="00516B0C" w:rsidRPr="008B2EA3" w:rsidRDefault="00516B0C" w:rsidP="008B2EA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496" w:type="dxa"/>
            <w:vAlign w:val="center"/>
          </w:tcPr>
          <w:p w14:paraId="5B65D4AD" w14:textId="77777777" w:rsidR="00516B0C" w:rsidRPr="008B2EA3" w:rsidRDefault="00516B0C" w:rsidP="008B2E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Nazwa i numer certyfikatu</w:t>
            </w:r>
          </w:p>
        </w:tc>
        <w:tc>
          <w:tcPr>
            <w:tcW w:w="1613" w:type="dxa"/>
            <w:vAlign w:val="center"/>
          </w:tcPr>
          <w:p w14:paraId="6C9CCECE" w14:textId="77777777" w:rsidR="00516B0C" w:rsidRPr="008B2EA3" w:rsidRDefault="00516B0C" w:rsidP="008B2E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Data uzyskania certyfikatu</w:t>
            </w:r>
          </w:p>
        </w:tc>
      </w:tr>
      <w:tr w:rsidR="00516B0C" w:rsidRPr="008B2EA3" w14:paraId="0463F16A" w14:textId="77777777" w:rsidTr="00AE0F8C">
        <w:trPr>
          <w:cantSplit/>
          <w:trHeight w:val="178"/>
          <w:jc w:val="center"/>
        </w:trPr>
        <w:tc>
          <w:tcPr>
            <w:tcW w:w="543" w:type="dxa"/>
            <w:vAlign w:val="center"/>
          </w:tcPr>
          <w:p w14:paraId="39046120" w14:textId="77777777" w:rsidR="00516B0C" w:rsidRPr="008B2EA3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B2E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04" w:type="dxa"/>
            <w:vAlign w:val="center"/>
          </w:tcPr>
          <w:p w14:paraId="780ECC0F" w14:textId="77777777" w:rsidR="00516B0C" w:rsidRPr="008B2EA3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</w:tcPr>
          <w:p w14:paraId="6AB74792" w14:textId="77777777" w:rsidR="00516B0C" w:rsidRPr="008B2EA3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vAlign w:val="center"/>
          </w:tcPr>
          <w:p w14:paraId="14418A14" w14:textId="77777777" w:rsidR="00516B0C" w:rsidRPr="008B2EA3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  <w:vAlign w:val="center"/>
          </w:tcPr>
          <w:p w14:paraId="315AD32B" w14:textId="77777777" w:rsidR="00516B0C" w:rsidRPr="008B2EA3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E7F3F0E" w14:textId="77777777" w:rsidR="00516B0C" w:rsidRPr="008B2EA3" w:rsidRDefault="00516B0C" w:rsidP="00516B0C">
      <w:pPr>
        <w:spacing w:before="120" w:after="0"/>
        <w:jc w:val="both"/>
        <w:rPr>
          <w:rFonts w:ascii="Times New Roman" w:hAnsi="Times New Roman"/>
          <w:sz w:val="22"/>
          <w:szCs w:val="22"/>
        </w:rPr>
      </w:pPr>
      <w:bookmarkStart w:id="2" w:name="_Hlk154150946"/>
      <w:r w:rsidRPr="008B2EA3">
        <w:rPr>
          <w:rFonts w:ascii="Times New Roman" w:hAnsi="Times New Roman"/>
          <w:sz w:val="22"/>
          <w:szCs w:val="22"/>
        </w:rPr>
        <w:t>Dokumenty potwierdzające posiadanie uprawnień (kopie dokumentów załączonych do niniejszego oświadczenia):</w:t>
      </w:r>
    </w:p>
    <w:bookmarkEnd w:id="2"/>
    <w:p w14:paraId="32A2C511" w14:textId="77777777" w:rsidR="00516B0C" w:rsidRPr="008B2EA3" w:rsidRDefault="00516B0C" w:rsidP="00516B0C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8B2EA3">
        <w:rPr>
          <w:rFonts w:ascii="Times New Roman" w:hAnsi="Times New Roman"/>
          <w:sz w:val="22"/>
          <w:szCs w:val="22"/>
        </w:rPr>
        <w:t>……………….</w:t>
      </w:r>
    </w:p>
    <w:p w14:paraId="2C1CA209" w14:textId="77777777" w:rsidR="008B2EA3" w:rsidRDefault="008B2EA3" w:rsidP="00100D0E">
      <w:p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08E6B8F" w14:textId="2DD03F60" w:rsidR="00516B0C" w:rsidRPr="008B2EA3" w:rsidRDefault="00516B0C" w:rsidP="00100D0E">
      <w:pPr>
        <w:spacing w:before="0" w:after="0" w:line="240" w:lineRule="auto"/>
        <w:rPr>
          <w:rFonts w:ascii="Times New Roman" w:hAnsi="Times New Roman"/>
        </w:rPr>
      </w:pPr>
      <w:r w:rsidRPr="008B2EA3">
        <w:rPr>
          <w:rFonts w:ascii="Times New Roman" w:hAnsi="Times New Roman"/>
        </w:rPr>
        <w:lastRenderedPageBreak/>
        <w:t>Wykonawca oświadcza, że w przeciągu 3 lat poprzedzających złożenie oferty, wykonał następujące audyty KRI  w jednostkach samorządu terytorialnego: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516B0C" w:rsidRPr="00D51C4C" w14:paraId="3408E126" w14:textId="77777777" w:rsidTr="00AE0F8C">
        <w:trPr>
          <w:cantSplit/>
          <w:jc w:val="center"/>
        </w:trPr>
        <w:tc>
          <w:tcPr>
            <w:tcW w:w="562" w:type="dxa"/>
            <w:vAlign w:val="center"/>
          </w:tcPr>
          <w:p w14:paraId="12C1139C" w14:textId="77777777" w:rsidR="00516B0C" w:rsidRPr="008B2EA3" w:rsidRDefault="00516B0C" w:rsidP="008B2E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41A062A" w14:textId="77777777" w:rsidR="00516B0C" w:rsidRPr="008B2EA3" w:rsidRDefault="00516B0C" w:rsidP="008B2E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Nazwa i opis usługi</w:t>
            </w:r>
          </w:p>
        </w:tc>
        <w:tc>
          <w:tcPr>
            <w:tcW w:w="3402" w:type="dxa"/>
            <w:vAlign w:val="center"/>
          </w:tcPr>
          <w:p w14:paraId="456B3F77" w14:textId="77777777" w:rsidR="00516B0C" w:rsidRPr="008B2EA3" w:rsidRDefault="00516B0C" w:rsidP="008B2E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Nazwa jednostki samorządu terytorialnego</w:t>
            </w:r>
          </w:p>
        </w:tc>
        <w:tc>
          <w:tcPr>
            <w:tcW w:w="2121" w:type="dxa"/>
            <w:vAlign w:val="center"/>
          </w:tcPr>
          <w:p w14:paraId="3E6E99A3" w14:textId="77777777" w:rsidR="00516B0C" w:rsidRPr="008B2EA3" w:rsidRDefault="00516B0C" w:rsidP="008B2E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EA3">
              <w:rPr>
                <w:rFonts w:ascii="Times New Roman" w:hAnsi="Times New Roman"/>
                <w:b/>
                <w:bCs/>
                <w:sz w:val="20"/>
                <w:szCs w:val="20"/>
              </w:rPr>
              <w:t>Data zakończenia wykonywania usługi</w:t>
            </w:r>
          </w:p>
        </w:tc>
      </w:tr>
      <w:tr w:rsidR="00516B0C" w:rsidRPr="00D51C4C" w14:paraId="65D7BB9A" w14:textId="77777777" w:rsidTr="00AE0F8C">
        <w:trPr>
          <w:cantSplit/>
          <w:trHeight w:val="324"/>
          <w:jc w:val="center"/>
        </w:trPr>
        <w:tc>
          <w:tcPr>
            <w:tcW w:w="562" w:type="dxa"/>
            <w:vAlign w:val="center"/>
          </w:tcPr>
          <w:p w14:paraId="53B24DF6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C4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7A65CA6E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E13C5AA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4792CD38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6B0C" w:rsidRPr="00D51C4C" w14:paraId="311A7AFF" w14:textId="77777777" w:rsidTr="00AE0F8C">
        <w:trPr>
          <w:cantSplit/>
          <w:trHeight w:val="130"/>
          <w:jc w:val="center"/>
        </w:trPr>
        <w:tc>
          <w:tcPr>
            <w:tcW w:w="562" w:type="dxa"/>
            <w:vAlign w:val="center"/>
          </w:tcPr>
          <w:p w14:paraId="2044F01E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C4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0FBC7B54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CD4037B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C9667D6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6B0C" w:rsidRPr="00D51C4C" w14:paraId="515D64D8" w14:textId="77777777" w:rsidTr="00AE0F8C">
        <w:trPr>
          <w:cantSplit/>
          <w:trHeight w:val="53"/>
          <w:jc w:val="center"/>
        </w:trPr>
        <w:tc>
          <w:tcPr>
            <w:tcW w:w="562" w:type="dxa"/>
            <w:vAlign w:val="center"/>
          </w:tcPr>
          <w:p w14:paraId="5FED6506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C4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31496F99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4B00F1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D701EE0" w14:textId="77777777" w:rsidR="00516B0C" w:rsidRPr="00D51C4C" w:rsidRDefault="00516B0C" w:rsidP="00AE0F8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F29AD9" w14:textId="77777777" w:rsidR="00516B0C" w:rsidRPr="00D51C4C" w:rsidRDefault="00516B0C" w:rsidP="00516B0C">
      <w:pPr>
        <w:spacing w:before="120" w:after="0" w:line="259" w:lineRule="auto"/>
        <w:rPr>
          <w:rFonts w:asciiTheme="minorHAnsi" w:hAnsiTheme="minorHAnsi" w:cstheme="minorHAnsi"/>
          <w:sz w:val="20"/>
          <w:szCs w:val="20"/>
        </w:rPr>
      </w:pPr>
    </w:p>
    <w:p w14:paraId="242B2B49" w14:textId="77777777" w:rsidR="00516B0C" w:rsidRPr="008B2EA3" w:rsidRDefault="00516B0C" w:rsidP="00516B0C">
      <w:pPr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8B2EA3">
        <w:rPr>
          <w:rFonts w:ascii="Times New Roman" w:hAnsi="Times New Roman"/>
          <w:sz w:val="22"/>
          <w:szCs w:val="22"/>
        </w:rPr>
        <w:t>Dokumenty potwierdzające wykonanie powyższych usług (kopie dokumentów załączonych do niniejszego oświadczenia):</w:t>
      </w:r>
    </w:p>
    <w:p w14:paraId="272848B1" w14:textId="77777777" w:rsidR="00516B0C" w:rsidRPr="008B2EA3" w:rsidRDefault="00516B0C" w:rsidP="00516B0C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8B2EA3">
        <w:rPr>
          <w:rFonts w:ascii="Times New Roman" w:hAnsi="Times New Roman"/>
          <w:sz w:val="22"/>
          <w:szCs w:val="22"/>
        </w:rPr>
        <w:t>……………….………………</w:t>
      </w:r>
    </w:p>
    <w:p w14:paraId="4F79787B" w14:textId="77777777" w:rsidR="00516B0C" w:rsidRPr="008B2EA3" w:rsidRDefault="00516B0C" w:rsidP="00516B0C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8B2EA3">
        <w:rPr>
          <w:rFonts w:ascii="Times New Roman" w:hAnsi="Times New Roman"/>
          <w:sz w:val="22"/>
          <w:szCs w:val="22"/>
        </w:rPr>
        <w:t>……………….………………</w:t>
      </w:r>
    </w:p>
    <w:p w14:paraId="020FD9C8" w14:textId="77777777" w:rsidR="00516B0C" w:rsidRPr="008B2EA3" w:rsidRDefault="00516B0C" w:rsidP="00516B0C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8B2EA3">
        <w:rPr>
          <w:rFonts w:ascii="Times New Roman" w:hAnsi="Times New Roman"/>
          <w:sz w:val="22"/>
          <w:szCs w:val="22"/>
        </w:rPr>
        <w:t>……………….………………</w:t>
      </w:r>
    </w:p>
    <w:p w14:paraId="352291FE" w14:textId="77777777" w:rsidR="00516B0C" w:rsidRPr="008B2EA3" w:rsidRDefault="00516B0C" w:rsidP="00516B0C">
      <w:pPr>
        <w:spacing w:after="0" w:line="259" w:lineRule="auto"/>
        <w:rPr>
          <w:rFonts w:ascii="Times New Roman" w:hAnsi="Times New Roman"/>
          <w:sz w:val="22"/>
          <w:szCs w:val="22"/>
        </w:rPr>
      </w:pPr>
    </w:p>
    <w:p w14:paraId="0A4789EE" w14:textId="77777777" w:rsidR="00516B0C" w:rsidRPr="008A67FC" w:rsidRDefault="00516B0C" w:rsidP="00516B0C">
      <w:pPr>
        <w:spacing w:after="0" w:line="259" w:lineRule="auto"/>
        <w:rPr>
          <w:rFonts w:asciiTheme="minorHAnsi" w:hAnsiTheme="minorHAnsi" w:cstheme="minorHAnsi"/>
        </w:rPr>
      </w:pPr>
    </w:p>
    <w:p w14:paraId="22357E94" w14:textId="77777777" w:rsidR="00100D0E" w:rsidRPr="00100D0E" w:rsidRDefault="00100D0E" w:rsidP="00100D0E">
      <w:pPr>
        <w:spacing w:before="0"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100D0E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100D0E">
        <w:rPr>
          <w:rFonts w:ascii="Times New Roman" w:hAnsi="Times New Roman"/>
          <w:sz w:val="20"/>
          <w:szCs w:val="20"/>
          <w:lang w:eastAsia="pl-PL"/>
        </w:rPr>
        <w:tab/>
      </w:r>
      <w:r w:rsidRPr="00100D0E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7945AEE2" w14:textId="77777777" w:rsidR="00100D0E" w:rsidRPr="00100D0E" w:rsidRDefault="00100D0E" w:rsidP="00100D0E">
      <w:pPr>
        <w:spacing w:before="0"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100D0E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100D0E"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 w:rsidRPr="00100D0E">
        <w:rPr>
          <w:rFonts w:ascii="Times New Roman" w:eastAsiaTheme="minorHAnsi" w:hAnsi="Times New Roman"/>
          <w:sz w:val="20"/>
          <w:szCs w:val="20"/>
        </w:rPr>
        <w:t>)</w:t>
      </w:r>
    </w:p>
    <w:p w14:paraId="0152FA02" w14:textId="5148AEF4" w:rsidR="00100D0E" w:rsidRPr="00100D0E" w:rsidRDefault="00100D0E" w:rsidP="00100D0E">
      <w:pPr>
        <w:tabs>
          <w:tab w:val="left" w:pos="3285"/>
        </w:tabs>
        <w:spacing w:before="0" w:after="200" w:line="276" w:lineRule="auto"/>
        <w:rPr>
          <w:sz w:val="22"/>
          <w:szCs w:val="22"/>
        </w:rPr>
      </w:pPr>
      <w:r w:rsidRPr="00100D0E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wykonawc</w:t>
      </w:r>
      <w:r>
        <w:rPr>
          <w:rFonts w:ascii="Times New Roman" w:eastAsiaTheme="minorHAnsi" w:hAnsi="Times New Roman"/>
          <w:sz w:val="20"/>
          <w:szCs w:val="20"/>
        </w:rPr>
        <w:t>y</w:t>
      </w:r>
    </w:p>
    <w:p w14:paraId="5A82AFE9" w14:textId="77777777" w:rsidR="00516B0C" w:rsidRPr="00482EA3" w:rsidRDefault="00516B0C" w:rsidP="00516B0C">
      <w:pPr>
        <w:rPr>
          <w:lang w:eastAsia="pl-PL"/>
        </w:rPr>
      </w:pPr>
    </w:p>
    <w:p w14:paraId="3BCEE450" w14:textId="77777777" w:rsidR="00127DA2" w:rsidRDefault="00127DA2"/>
    <w:sectPr w:rsidR="00127DA2" w:rsidSect="008B2EA3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249F" w14:textId="77777777" w:rsidR="00443DB5" w:rsidRDefault="00443DB5" w:rsidP="00100D0E">
      <w:pPr>
        <w:spacing w:before="0" w:after="0" w:line="240" w:lineRule="auto"/>
      </w:pPr>
      <w:r>
        <w:separator/>
      </w:r>
    </w:p>
  </w:endnote>
  <w:endnote w:type="continuationSeparator" w:id="0">
    <w:p w14:paraId="18ABF52C" w14:textId="77777777" w:rsidR="00443DB5" w:rsidRDefault="00443DB5" w:rsidP="00100D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FD81" w14:textId="77777777" w:rsidR="00443DB5" w:rsidRDefault="00443DB5" w:rsidP="00100D0E">
      <w:pPr>
        <w:spacing w:before="0" w:after="0" w:line="240" w:lineRule="auto"/>
      </w:pPr>
      <w:r>
        <w:separator/>
      </w:r>
    </w:p>
  </w:footnote>
  <w:footnote w:type="continuationSeparator" w:id="0">
    <w:p w14:paraId="4188EBE6" w14:textId="77777777" w:rsidR="00443DB5" w:rsidRDefault="00443DB5" w:rsidP="00100D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E91" w14:textId="5067FB97" w:rsidR="00100D0E" w:rsidRPr="00100D0E" w:rsidRDefault="00100D0E" w:rsidP="00100D0E">
    <w:pPr>
      <w:pStyle w:val="Nagwek"/>
    </w:pPr>
    <w:r>
      <w:rPr>
        <w:noProof/>
      </w:rPr>
      <w:drawing>
        <wp:inline distT="0" distB="0" distL="0" distR="0" wp14:anchorId="402BBF33" wp14:editId="20E8173B">
          <wp:extent cx="5760720" cy="597111"/>
          <wp:effectExtent l="0" t="0" r="0" b="0"/>
          <wp:docPr id="78495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6038" name="Obraz 99966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C0BF9"/>
    <w:multiLevelType w:val="hybridMultilevel"/>
    <w:tmpl w:val="F954CA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1368">
    <w:abstractNumId w:val="2"/>
  </w:num>
  <w:num w:numId="2" w16cid:durableId="42871237">
    <w:abstractNumId w:val="1"/>
  </w:num>
  <w:num w:numId="3" w16cid:durableId="209939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24"/>
    <w:rsid w:val="00100D0E"/>
    <w:rsid w:val="00127DA2"/>
    <w:rsid w:val="00197324"/>
    <w:rsid w:val="002C7325"/>
    <w:rsid w:val="00443DB5"/>
    <w:rsid w:val="00516B0C"/>
    <w:rsid w:val="00731F59"/>
    <w:rsid w:val="008B2EA3"/>
    <w:rsid w:val="009440D6"/>
    <w:rsid w:val="00B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A2CB"/>
  <w15:chartTrackingRefBased/>
  <w15:docId w15:val="{DBCEDF77-597D-4B96-87FB-04E97A1E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0C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516B0C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6B0C"/>
    <w:rPr>
      <w:rFonts w:ascii="Calibri" w:eastAsiaTheme="majorEastAsia" w:hAnsi="Calibri" w:cstheme="majorBidi"/>
      <w:b/>
      <w:kern w:val="0"/>
      <w:sz w:val="24"/>
      <w:szCs w:val="26"/>
      <w14:ligatures w14:val="none"/>
    </w:rPr>
  </w:style>
  <w:style w:type="paragraph" w:styleId="Nagwek">
    <w:name w:val="header"/>
    <w:basedOn w:val="Normalny"/>
    <w:link w:val="NagwekZnak"/>
    <w:uiPriority w:val="99"/>
    <w:rsid w:val="00516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B0C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516B0C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6B0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00D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D0E"/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2024-12-04T11:02:00Z</dcterms:created>
  <dcterms:modified xsi:type="dcterms:W3CDTF">2024-12-05T07:20:00Z</dcterms:modified>
</cp:coreProperties>
</file>